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D5" w:rsidRPr="00A047CC" w:rsidRDefault="001425D5" w:rsidP="001425D5">
      <w:pPr>
        <w:pStyle w:val="Title"/>
        <w:jc w:val="center"/>
      </w:pPr>
      <w:r w:rsidRPr="00A047CC">
        <w:t>Olney Lions Club and Foundation</w:t>
      </w:r>
    </w:p>
    <w:p w:rsidR="001425D5" w:rsidRDefault="001425D5" w:rsidP="001425D5">
      <w:pPr>
        <w:pStyle w:val="Title"/>
        <w:jc w:val="center"/>
      </w:pPr>
      <w:r>
        <w:t>02/12/2019</w:t>
      </w:r>
    </w:p>
    <w:p w:rsidR="00670BEE" w:rsidRDefault="001425D5">
      <w:pPr>
        <w:rPr>
          <w:sz w:val="28"/>
          <w:szCs w:val="28"/>
        </w:rPr>
      </w:pPr>
      <w:r>
        <w:rPr>
          <w:sz w:val="28"/>
          <w:szCs w:val="28"/>
        </w:rPr>
        <w:t xml:space="preserve">The general meeting was called to order by KL Dave </w:t>
      </w:r>
      <w:proofErr w:type="spellStart"/>
      <w:r>
        <w:rPr>
          <w:sz w:val="28"/>
          <w:szCs w:val="28"/>
        </w:rPr>
        <w:t>Kepner</w:t>
      </w:r>
      <w:proofErr w:type="spellEnd"/>
      <w:r>
        <w:rPr>
          <w:sz w:val="28"/>
          <w:szCs w:val="28"/>
        </w:rPr>
        <w:t xml:space="preserve"> and committee reports were presented:</w:t>
      </w:r>
    </w:p>
    <w:p w:rsidR="001425D5" w:rsidRDefault="001425D5" w:rsidP="001425D5">
      <w:pPr>
        <w:pStyle w:val="ListParagraph"/>
        <w:numPr>
          <w:ilvl w:val="0"/>
          <w:numId w:val="1"/>
        </w:numPr>
        <w:rPr>
          <w:sz w:val="28"/>
          <w:szCs w:val="28"/>
        </w:rPr>
      </w:pPr>
      <w:r>
        <w:rPr>
          <w:sz w:val="28"/>
          <w:szCs w:val="28"/>
        </w:rPr>
        <w:t>The next Adopt-A-Highway cleanup will be at the end of March, volunteers will be needed. Charlie will send out a notice later.</w:t>
      </w:r>
    </w:p>
    <w:p w:rsidR="001425D5" w:rsidRDefault="001425D5" w:rsidP="001425D5">
      <w:pPr>
        <w:pStyle w:val="ListParagraph"/>
        <w:numPr>
          <w:ilvl w:val="0"/>
          <w:numId w:val="1"/>
        </w:numPr>
        <w:rPr>
          <w:sz w:val="28"/>
          <w:szCs w:val="28"/>
        </w:rPr>
      </w:pPr>
      <w:r>
        <w:rPr>
          <w:sz w:val="28"/>
          <w:szCs w:val="28"/>
        </w:rPr>
        <w:t>We are working with LCI and the U of MD to provide hearing aids to a local resident.</w:t>
      </w:r>
    </w:p>
    <w:p w:rsidR="001425D5" w:rsidRDefault="001425D5" w:rsidP="001425D5">
      <w:pPr>
        <w:pStyle w:val="ListParagraph"/>
        <w:numPr>
          <w:ilvl w:val="0"/>
          <w:numId w:val="1"/>
        </w:numPr>
        <w:rPr>
          <w:sz w:val="28"/>
          <w:szCs w:val="28"/>
        </w:rPr>
      </w:pPr>
      <w:r>
        <w:rPr>
          <w:sz w:val="28"/>
          <w:szCs w:val="28"/>
        </w:rPr>
        <w:t>We have had a lot of requests for hospital equipment.</w:t>
      </w:r>
    </w:p>
    <w:p w:rsidR="001425D5" w:rsidRDefault="001425D5" w:rsidP="001425D5">
      <w:pPr>
        <w:pStyle w:val="ListParagraph"/>
        <w:numPr>
          <w:ilvl w:val="0"/>
          <w:numId w:val="1"/>
        </w:numPr>
        <w:rPr>
          <w:sz w:val="28"/>
          <w:szCs w:val="28"/>
        </w:rPr>
      </w:pPr>
      <w:r>
        <w:rPr>
          <w:sz w:val="28"/>
          <w:szCs w:val="28"/>
        </w:rPr>
        <w:t>The next MAN</w:t>
      </w:r>
      <w:r w:rsidR="001C6F89">
        <w:rPr>
          <w:sz w:val="28"/>
          <w:szCs w:val="28"/>
        </w:rPr>
        <w:t>N</w:t>
      </w:r>
      <w:r>
        <w:rPr>
          <w:sz w:val="28"/>
          <w:szCs w:val="28"/>
        </w:rPr>
        <w:t>A will be March 5</w:t>
      </w:r>
      <w:r w:rsidRPr="001425D5">
        <w:rPr>
          <w:sz w:val="28"/>
          <w:szCs w:val="28"/>
          <w:vertAlign w:val="superscript"/>
        </w:rPr>
        <w:t>th</w:t>
      </w:r>
      <w:r>
        <w:rPr>
          <w:sz w:val="28"/>
          <w:szCs w:val="28"/>
          <w:vertAlign w:val="superscript"/>
        </w:rPr>
        <w:t xml:space="preserve"> </w:t>
      </w:r>
      <w:r>
        <w:rPr>
          <w:sz w:val="28"/>
          <w:szCs w:val="28"/>
        </w:rPr>
        <w:t>volunteers will be needed, Karen will send out a notice.</w:t>
      </w:r>
    </w:p>
    <w:p w:rsidR="001425D5" w:rsidRDefault="001425D5" w:rsidP="001425D5">
      <w:pPr>
        <w:pStyle w:val="ListParagraph"/>
        <w:numPr>
          <w:ilvl w:val="0"/>
          <w:numId w:val="1"/>
        </w:numPr>
        <w:rPr>
          <w:sz w:val="28"/>
          <w:szCs w:val="28"/>
        </w:rPr>
      </w:pPr>
      <w:r>
        <w:rPr>
          <w:sz w:val="28"/>
          <w:szCs w:val="28"/>
        </w:rPr>
        <w:t xml:space="preserve">Membership is going </w:t>
      </w:r>
      <w:proofErr w:type="gramStart"/>
      <w:r>
        <w:rPr>
          <w:sz w:val="28"/>
          <w:szCs w:val="28"/>
        </w:rPr>
        <w:t>well,</w:t>
      </w:r>
      <w:proofErr w:type="gramEnd"/>
      <w:r>
        <w:rPr>
          <w:sz w:val="28"/>
          <w:szCs w:val="28"/>
        </w:rPr>
        <w:t xml:space="preserve"> Brian hopes to get between 5 and 10 new members this year.</w:t>
      </w:r>
    </w:p>
    <w:p w:rsidR="001425D5" w:rsidRDefault="001425D5" w:rsidP="001425D5">
      <w:pPr>
        <w:pStyle w:val="ListParagraph"/>
        <w:numPr>
          <w:ilvl w:val="0"/>
          <w:numId w:val="1"/>
        </w:numPr>
        <w:rPr>
          <w:sz w:val="28"/>
          <w:szCs w:val="28"/>
        </w:rPr>
      </w:pPr>
      <w:r>
        <w:rPr>
          <w:sz w:val="28"/>
          <w:szCs w:val="28"/>
        </w:rPr>
        <w:t xml:space="preserve">Sandy Spring Bank donated 250 toys they had left from their Christmas Toys of Tots campaign to our Toys for Local Children collection. </w:t>
      </w:r>
    </w:p>
    <w:p w:rsidR="001425D5" w:rsidRDefault="001425D5" w:rsidP="001425D5">
      <w:pPr>
        <w:pStyle w:val="ListParagraph"/>
        <w:numPr>
          <w:ilvl w:val="0"/>
          <w:numId w:val="1"/>
        </w:numPr>
        <w:rPr>
          <w:sz w:val="28"/>
          <w:szCs w:val="28"/>
        </w:rPr>
      </w:pPr>
      <w:r>
        <w:rPr>
          <w:sz w:val="28"/>
          <w:szCs w:val="28"/>
        </w:rPr>
        <w:t xml:space="preserve">Anna </w:t>
      </w:r>
      <w:proofErr w:type="spellStart"/>
      <w:r>
        <w:rPr>
          <w:sz w:val="28"/>
          <w:szCs w:val="28"/>
        </w:rPr>
        <w:t>Collosi</w:t>
      </w:r>
      <w:proofErr w:type="spellEnd"/>
      <w:r>
        <w:rPr>
          <w:sz w:val="28"/>
          <w:szCs w:val="28"/>
        </w:rPr>
        <w:t xml:space="preserve"> published the first quarterly OLC newsletter in January, nice job Anna.</w:t>
      </w:r>
    </w:p>
    <w:p w:rsidR="001425D5" w:rsidRDefault="001425D5" w:rsidP="001425D5">
      <w:pPr>
        <w:pStyle w:val="ListParagraph"/>
        <w:numPr>
          <w:ilvl w:val="0"/>
          <w:numId w:val="1"/>
        </w:numPr>
        <w:rPr>
          <w:sz w:val="28"/>
          <w:szCs w:val="28"/>
        </w:rPr>
      </w:pPr>
      <w:r>
        <w:rPr>
          <w:sz w:val="28"/>
          <w:szCs w:val="28"/>
        </w:rPr>
        <w:t>The Pancake Breakfast will take place on Feb 23</w:t>
      </w:r>
      <w:r w:rsidRPr="001425D5">
        <w:rPr>
          <w:sz w:val="28"/>
          <w:szCs w:val="28"/>
          <w:vertAlign w:val="superscript"/>
        </w:rPr>
        <w:t>rd</w:t>
      </w:r>
      <w:r>
        <w:rPr>
          <w:sz w:val="28"/>
          <w:szCs w:val="28"/>
        </w:rPr>
        <w:t>. Craig could use some help on Friday and on Saturday after the breakfast ends to transport supplies.</w:t>
      </w:r>
    </w:p>
    <w:p w:rsidR="001425D5" w:rsidRDefault="001425D5" w:rsidP="001425D5">
      <w:pPr>
        <w:pStyle w:val="ListParagraph"/>
        <w:numPr>
          <w:ilvl w:val="0"/>
          <w:numId w:val="1"/>
        </w:numPr>
        <w:rPr>
          <w:sz w:val="28"/>
          <w:szCs w:val="28"/>
        </w:rPr>
      </w:pPr>
      <w:r>
        <w:rPr>
          <w:sz w:val="28"/>
          <w:szCs w:val="28"/>
        </w:rPr>
        <w:t xml:space="preserve">If any of our members use smile.amazon.com, the Olney Lions Club is one of the possible recipient organizations. </w:t>
      </w:r>
    </w:p>
    <w:p w:rsidR="001425D5" w:rsidRDefault="001425D5" w:rsidP="001425D5">
      <w:pPr>
        <w:pStyle w:val="ListParagraph"/>
        <w:numPr>
          <w:ilvl w:val="0"/>
          <w:numId w:val="1"/>
        </w:numPr>
        <w:rPr>
          <w:sz w:val="28"/>
          <w:szCs w:val="28"/>
        </w:rPr>
      </w:pPr>
      <w:r>
        <w:rPr>
          <w:sz w:val="28"/>
          <w:szCs w:val="28"/>
        </w:rPr>
        <w:t>The multiple district 22-C convention will be held in Ocean City May 13-16. If anyone wants to attend as an OLC delegate, contact KL Dave.</w:t>
      </w:r>
    </w:p>
    <w:p w:rsidR="001425D5" w:rsidRDefault="001425D5" w:rsidP="001425D5">
      <w:pPr>
        <w:pStyle w:val="ListParagraph"/>
        <w:numPr>
          <w:ilvl w:val="0"/>
          <w:numId w:val="1"/>
        </w:numPr>
        <w:rPr>
          <w:sz w:val="28"/>
          <w:szCs w:val="28"/>
        </w:rPr>
      </w:pPr>
      <w:r>
        <w:rPr>
          <w:sz w:val="28"/>
          <w:szCs w:val="28"/>
        </w:rPr>
        <w:t xml:space="preserve">Nancy </w:t>
      </w:r>
      <w:proofErr w:type="spellStart"/>
      <w:r>
        <w:rPr>
          <w:sz w:val="28"/>
          <w:szCs w:val="28"/>
        </w:rPr>
        <w:t>Halladay</w:t>
      </w:r>
      <w:proofErr w:type="spellEnd"/>
      <w:r>
        <w:rPr>
          <w:sz w:val="28"/>
          <w:szCs w:val="28"/>
        </w:rPr>
        <w:t xml:space="preserve"> was inducted as the newest OLC member, thanks to her friend and sponsor Ann </w:t>
      </w:r>
      <w:proofErr w:type="spellStart"/>
      <w:r>
        <w:rPr>
          <w:sz w:val="28"/>
          <w:szCs w:val="28"/>
        </w:rPr>
        <w:t>Gallager</w:t>
      </w:r>
      <w:proofErr w:type="spellEnd"/>
      <w:r>
        <w:rPr>
          <w:sz w:val="28"/>
          <w:szCs w:val="28"/>
        </w:rPr>
        <w:t xml:space="preserve">. </w:t>
      </w:r>
    </w:p>
    <w:p w:rsidR="001425D5" w:rsidRDefault="001425D5" w:rsidP="001425D5">
      <w:pPr>
        <w:pStyle w:val="ListParagraph"/>
        <w:rPr>
          <w:sz w:val="28"/>
          <w:szCs w:val="28"/>
        </w:rPr>
      </w:pPr>
    </w:p>
    <w:p w:rsidR="001425D5" w:rsidRDefault="001425D5" w:rsidP="001425D5">
      <w:pPr>
        <w:rPr>
          <w:sz w:val="28"/>
          <w:szCs w:val="28"/>
        </w:rPr>
      </w:pPr>
      <w:r>
        <w:rPr>
          <w:sz w:val="28"/>
          <w:szCs w:val="28"/>
        </w:rPr>
        <w:t>The general meeting was adjourned and the Board meeting was called to order by KL Dave.</w:t>
      </w:r>
    </w:p>
    <w:p w:rsidR="001425D5" w:rsidRDefault="001425D5" w:rsidP="001425D5">
      <w:pPr>
        <w:rPr>
          <w:sz w:val="28"/>
          <w:szCs w:val="28"/>
        </w:rPr>
      </w:pPr>
      <w:r>
        <w:rPr>
          <w:sz w:val="28"/>
          <w:szCs w:val="28"/>
        </w:rPr>
        <w:lastRenderedPageBreak/>
        <w:t xml:space="preserve">Present: Dave </w:t>
      </w:r>
      <w:proofErr w:type="spellStart"/>
      <w:r>
        <w:rPr>
          <w:sz w:val="28"/>
          <w:szCs w:val="28"/>
        </w:rPr>
        <w:t>Kepner</w:t>
      </w:r>
      <w:proofErr w:type="spellEnd"/>
      <w:r>
        <w:rPr>
          <w:sz w:val="28"/>
          <w:szCs w:val="28"/>
        </w:rPr>
        <w:t xml:space="preserve"> (KL), Bil</w:t>
      </w:r>
      <w:r w:rsidR="00B721EA">
        <w:rPr>
          <w:sz w:val="28"/>
          <w:szCs w:val="28"/>
        </w:rPr>
        <w:t xml:space="preserve">l Jones (Sec), Larry Beebe ($$$), Fred Silver, Maggie </w:t>
      </w:r>
      <w:proofErr w:type="spellStart"/>
      <w:r w:rsidR="00B721EA">
        <w:rPr>
          <w:sz w:val="28"/>
          <w:szCs w:val="28"/>
        </w:rPr>
        <w:t>McCready</w:t>
      </w:r>
      <w:proofErr w:type="spellEnd"/>
      <w:r w:rsidR="00B721EA">
        <w:rPr>
          <w:sz w:val="28"/>
          <w:szCs w:val="28"/>
        </w:rPr>
        <w:t xml:space="preserve">, Nick </w:t>
      </w:r>
      <w:proofErr w:type="spellStart"/>
      <w:r w:rsidR="00B721EA">
        <w:rPr>
          <w:sz w:val="28"/>
          <w:szCs w:val="28"/>
        </w:rPr>
        <w:t>Shoff</w:t>
      </w:r>
      <w:proofErr w:type="spellEnd"/>
      <w:r w:rsidR="00B721EA">
        <w:rPr>
          <w:sz w:val="28"/>
          <w:szCs w:val="28"/>
        </w:rPr>
        <w:t xml:space="preserve">, Pam </w:t>
      </w:r>
      <w:proofErr w:type="spellStart"/>
      <w:r w:rsidR="00B721EA">
        <w:rPr>
          <w:sz w:val="28"/>
          <w:szCs w:val="28"/>
        </w:rPr>
        <w:t>Shoff</w:t>
      </w:r>
      <w:proofErr w:type="spellEnd"/>
      <w:r w:rsidR="00B721EA">
        <w:rPr>
          <w:sz w:val="28"/>
          <w:szCs w:val="28"/>
        </w:rPr>
        <w:t xml:space="preserve">, Joe </w:t>
      </w:r>
      <w:proofErr w:type="spellStart"/>
      <w:r w:rsidR="00B721EA">
        <w:rPr>
          <w:sz w:val="28"/>
          <w:szCs w:val="28"/>
        </w:rPr>
        <w:t>DeCicco</w:t>
      </w:r>
      <w:proofErr w:type="spellEnd"/>
    </w:p>
    <w:p w:rsidR="00B721EA" w:rsidRDefault="00B721EA" w:rsidP="00B721EA">
      <w:pPr>
        <w:pStyle w:val="ListParagraph"/>
        <w:numPr>
          <w:ilvl w:val="0"/>
          <w:numId w:val="2"/>
        </w:numPr>
        <w:rPr>
          <w:sz w:val="28"/>
          <w:szCs w:val="28"/>
        </w:rPr>
      </w:pPr>
      <w:r>
        <w:rPr>
          <w:sz w:val="28"/>
          <w:szCs w:val="28"/>
        </w:rPr>
        <w:t>Bill Jones presented the minutes from the January meeting, Maggie moved they be approved; the motion was seconded an</w:t>
      </w:r>
      <w:r w:rsidR="005F069E">
        <w:rPr>
          <w:sz w:val="28"/>
          <w:szCs w:val="28"/>
        </w:rPr>
        <w:t>d</w:t>
      </w:r>
      <w:r>
        <w:rPr>
          <w:sz w:val="28"/>
          <w:szCs w:val="28"/>
        </w:rPr>
        <w:t xml:space="preserve"> passed.</w:t>
      </w:r>
    </w:p>
    <w:p w:rsidR="00B721EA" w:rsidRDefault="00B721EA" w:rsidP="00B721EA">
      <w:pPr>
        <w:pStyle w:val="ListParagraph"/>
        <w:numPr>
          <w:ilvl w:val="0"/>
          <w:numId w:val="2"/>
        </w:numPr>
        <w:rPr>
          <w:sz w:val="28"/>
          <w:szCs w:val="28"/>
        </w:rPr>
      </w:pPr>
      <w:r>
        <w:rPr>
          <w:sz w:val="28"/>
          <w:szCs w:val="28"/>
        </w:rPr>
        <w:t xml:space="preserve">Larry presented the financial </w:t>
      </w:r>
      <w:proofErr w:type="gramStart"/>
      <w:r>
        <w:rPr>
          <w:sz w:val="28"/>
          <w:szCs w:val="28"/>
        </w:rPr>
        <w:t>statements,</w:t>
      </w:r>
      <w:proofErr w:type="gramEnd"/>
      <w:r>
        <w:rPr>
          <w:sz w:val="28"/>
          <w:szCs w:val="28"/>
        </w:rPr>
        <w:t xml:space="preserve"> our fund raising did very well this year. He has written checks for the organizations we support except for the scholarships, which will be presented at the end of the school year. Larry </w:t>
      </w:r>
      <w:r w:rsidR="005F069E">
        <w:rPr>
          <w:sz w:val="28"/>
          <w:szCs w:val="28"/>
        </w:rPr>
        <w:t xml:space="preserve">suggested </w:t>
      </w:r>
      <w:r>
        <w:rPr>
          <w:sz w:val="28"/>
          <w:szCs w:val="28"/>
        </w:rPr>
        <w:t>that we invest $20,000 of our foundation money in a 1 year CD at Sandy Spring Bank. It will return about 2%.</w:t>
      </w:r>
      <w:r w:rsidR="005F069E">
        <w:rPr>
          <w:sz w:val="28"/>
          <w:szCs w:val="28"/>
        </w:rPr>
        <w:t xml:space="preserve"> The board agreed.</w:t>
      </w:r>
    </w:p>
    <w:p w:rsidR="00B721EA" w:rsidRDefault="00B721EA" w:rsidP="00B721EA">
      <w:pPr>
        <w:pStyle w:val="ListParagraph"/>
        <w:numPr>
          <w:ilvl w:val="0"/>
          <w:numId w:val="2"/>
        </w:numPr>
        <w:rPr>
          <w:sz w:val="28"/>
          <w:szCs w:val="28"/>
        </w:rPr>
      </w:pPr>
      <w:r>
        <w:rPr>
          <w:sz w:val="28"/>
          <w:szCs w:val="28"/>
        </w:rPr>
        <w:t xml:space="preserve">Our internal audit was completed by Mike </w:t>
      </w:r>
      <w:proofErr w:type="spellStart"/>
      <w:r>
        <w:rPr>
          <w:sz w:val="28"/>
          <w:szCs w:val="28"/>
        </w:rPr>
        <w:t>Goldsteen</w:t>
      </w:r>
      <w:proofErr w:type="spellEnd"/>
      <w:r>
        <w:rPr>
          <w:sz w:val="28"/>
          <w:szCs w:val="28"/>
        </w:rPr>
        <w:t>, everything was in good shape.</w:t>
      </w:r>
    </w:p>
    <w:p w:rsidR="00B721EA" w:rsidRDefault="00B721EA" w:rsidP="00B721EA">
      <w:pPr>
        <w:pStyle w:val="ListParagraph"/>
        <w:numPr>
          <w:ilvl w:val="0"/>
          <w:numId w:val="2"/>
        </w:numPr>
        <w:rPr>
          <w:sz w:val="28"/>
          <w:szCs w:val="28"/>
        </w:rPr>
      </w:pPr>
      <w:r>
        <w:rPr>
          <w:sz w:val="28"/>
          <w:szCs w:val="28"/>
        </w:rPr>
        <w:t>It was agreed that at the meeting following the Pancake Breakfast, the board will discuss the viability of continuing it in future years.</w:t>
      </w:r>
    </w:p>
    <w:p w:rsidR="00B721EA" w:rsidRDefault="00B721EA" w:rsidP="00B721EA">
      <w:pPr>
        <w:pStyle w:val="ListParagraph"/>
        <w:numPr>
          <w:ilvl w:val="0"/>
          <w:numId w:val="2"/>
        </w:numPr>
        <w:rPr>
          <w:sz w:val="28"/>
          <w:szCs w:val="28"/>
        </w:rPr>
      </w:pPr>
      <w:r>
        <w:rPr>
          <w:sz w:val="28"/>
          <w:szCs w:val="28"/>
        </w:rPr>
        <w:t xml:space="preserve">Dave has secured Montgomery Country Club for the rest of our meetings this year. We can change location with a 30 day notice. </w:t>
      </w:r>
    </w:p>
    <w:p w:rsidR="00B721EA" w:rsidRDefault="00B721EA" w:rsidP="00B721EA">
      <w:pPr>
        <w:pStyle w:val="ListParagraph"/>
        <w:numPr>
          <w:ilvl w:val="0"/>
          <w:numId w:val="2"/>
        </w:numPr>
        <w:rPr>
          <w:sz w:val="28"/>
          <w:szCs w:val="28"/>
        </w:rPr>
      </w:pPr>
      <w:r>
        <w:rPr>
          <w:sz w:val="28"/>
          <w:szCs w:val="28"/>
        </w:rPr>
        <w:t>We have a request for hearing aids from a local resident. After filling out numerous forms, it looks like we can supply them for $375. Since there is money in the budget, it was agreed to go ahead.</w:t>
      </w:r>
    </w:p>
    <w:p w:rsidR="00B721EA" w:rsidRDefault="00B721EA" w:rsidP="00B721EA">
      <w:pPr>
        <w:pStyle w:val="ListParagraph"/>
        <w:numPr>
          <w:ilvl w:val="0"/>
          <w:numId w:val="2"/>
        </w:numPr>
        <w:rPr>
          <w:sz w:val="28"/>
          <w:szCs w:val="28"/>
        </w:rPr>
      </w:pPr>
      <w:r>
        <w:rPr>
          <w:sz w:val="28"/>
          <w:szCs w:val="28"/>
        </w:rPr>
        <w:t>Joe will make up an ad for the District 22-C convention brochure. Note: this was done, Larry sent in the ad with a check to the district.</w:t>
      </w:r>
    </w:p>
    <w:p w:rsidR="00B721EA" w:rsidRDefault="00276A7B" w:rsidP="00B721EA">
      <w:pPr>
        <w:pStyle w:val="ListParagraph"/>
        <w:numPr>
          <w:ilvl w:val="0"/>
          <w:numId w:val="2"/>
        </w:numPr>
        <w:rPr>
          <w:sz w:val="28"/>
          <w:szCs w:val="28"/>
        </w:rPr>
      </w:pPr>
      <w:r>
        <w:rPr>
          <w:sz w:val="28"/>
          <w:szCs w:val="28"/>
        </w:rPr>
        <w:t>After a short discussion, it was agreed to focus our ad hoc donations to local charities. It was felt that money to the smaller, local organizations would have more impact that a donation to a huge national charity.</w:t>
      </w:r>
    </w:p>
    <w:p w:rsidR="00276A7B" w:rsidRDefault="00276A7B" w:rsidP="00B721EA">
      <w:pPr>
        <w:pStyle w:val="ListParagraph"/>
        <w:numPr>
          <w:ilvl w:val="0"/>
          <w:numId w:val="2"/>
        </w:numPr>
        <w:rPr>
          <w:sz w:val="28"/>
          <w:szCs w:val="28"/>
        </w:rPr>
      </w:pPr>
      <w:r>
        <w:rPr>
          <w:sz w:val="28"/>
          <w:szCs w:val="28"/>
        </w:rPr>
        <w:t>We had previously voted to donate $500 to the BAND charity. Larry found that this organization had</w:t>
      </w:r>
      <w:r w:rsidR="007E6C99">
        <w:rPr>
          <w:sz w:val="28"/>
          <w:szCs w:val="28"/>
        </w:rPr>
        <w:t xml:space="preserve"> not submitted the proper paper</w:t>
      </w:r>
      <w:r>
        <w:rPr>
          <w:sz w:val="28"/>
          <w:szCs w:val="28"/>
        </w:rPr>
        <w:t>work to the state and was, therefore, not in good standing. Joe moved to rescind the motion to donate. It was seconded and passed.</w:t>
      </w:r>
    </w:p>
    <w:p w:rsidR="00276A7B" w:rsidRDefault="00276A7B" w:rsidP="00B721EA">
      <w:pPr>
        <w:pStyle w:val="ListParagraph"/>
        <w:numPr>
          <w:ilvl w:val="0"/>
          <w:numId w:val="2"/>
        </w:numPr>
        <w:rPr>
          <w:sz w:val="28"/>
          <w:szCs w:val="28"/>
        </w:rPr>
      </w:pPr>
      <w:r>
        <w:rPr>
          <w:sz w:val="28"/>
          <w:szCs w:val="28"/>
        </w:rPr>
        <w:t xml:space="preserve">Fred proposed that the club put together a “2018 in Review” to show our accomplishments. It could be a good tool in recruiting new members. Bill said he would put together such a list and send it to the board for additions, comments, etc. </w:t>
      </w:r>
    </w:p>
    <w:p w:rsidR="00276A7B" w:rsidRPr="00B721EA" w:rsidRDefault="00276A7B" w:rsidP="00B721EA">
      <w:pPr>
        <w:pStyle w:val="ListParagraph"/>
        <w:numPr>
          <w:ilvl w:val="0"/>
          <w:numId w:val="2"/>
        </w:numPr>
        <w:rPr>
          <w:sz w:val="28"/>
          <w:szCs w:val="28"/>
        </w:rPr>
      </w:pPr>
      <w:r>
        <w:rPr>
          <w:sz w:val="28"/>
          <w:szCs w:val="28"/>
        </w:rPr>
        <w:t xml:space="preserve">The meeting was adjourned. </w:t>
      </w:r>
    </w:p>
    <w:sectPr w:rsidR="00276A7B" w:rsidRPr="00B721EA" w:rsidSect="00670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7B5E"/>
    <w:multiLevelType w:val="hybridMultilevel"/>
    <w:tmpl w:val="40E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A4D88"/>
    <w:multiLevelType w:val="hybridMultilevel"/>
    <w:tmpl w:val="4D9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1425D5"/>
    <w:rsid w:val="001425D5"/>
    <w:rsid w:val="001C6F89"/>
    <w:rsid w:val="00207618"/>
    <w:rsid w:val="00276A7B"/>
    <w:rsid w:val="00476665"/>
    <w:rsid w:val="005F069E"/>
    <w:rsid w:val="00670BEE"/>
    <w:rsid w:val="00702687"/>
    <w:rsid w:val="007E6C99"/>
    <w:rsid w:val="00B72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5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5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2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5</cp:revision>
  <dcterms:created xsi:type="dcterms:W3CDTF">2019-02-15T15:06:00Z</dcterms:created>
  <dcterms:modified xsi:type="dcterms:W3CDTF">2019-02-18T14:15:00Z</dcterms:modified>
</cp:coreProperties>
</file>